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8EA" w:rsidRDefault="001C18EA" w:rsidP="008404D8">
      <w:pPr>
        <w:suppressAutoHyphens/>
        <w:spacing w:after="120"/>
        <w:rPr>
          <w:rFonts w:ascii="Arial" w:hAnsi="Arial" w:cs="Arial"/>
          <w:b/>
          <w:color w:val="000000"/>
        </w:rPr>
      </w:pPr>
    </w:p>
    <w:p w:rsidR="008404D8" w:rsidRPr="00E30F1C" w:rsidRDefault="00266473" w:rsidP="008404D8">
      <w:pPr>
        <w:suppressAutoHyphens/>
        <w:spacing w:after="120"/>
        <w:rPr>
          <w:rFonts w:ascii="Arial" w:hAnsi="Arial" w:cs="Arial"/>
          <w:b/>
          <w:color w:val="000000"/>
          <w:sz w:val="18"/>
          <w:szCs w:val="18"/>
        </w:rPr>
      </w:pPr>
      <w:r>
        <w:rPr>
          <w:rFonts w:ascii="Arial" w:hAnsi="Arial" w:cs="Arial"/>
          <w:b/>
          <w:color w:val="000000"/>
          <w:sz w:val="18"/>
          <w:szCs w:val="18"/>
        </w:rPr>
        <w:t>20</w:t>
      </w:r>
      <w:r w:rsidR="001857BD" w:rsidRPr="00E30F1C">
        <w:rPr>
          <w:rFonts w:ascii="Arial" w:hAnsi="Arial" w:cs="Arial"/>
          <w:b/>
          <w:color w:val="000000"/>
          <w:sz w:val="18"/>
          <w:szCs w:val="18"/>
        </w:rPr>
        <w:t xml:space="preserve"> июня</w:t>
      </w:r>
      <w:r w:rsidR="00D71B7E" w:rsidRPr="00E30F1C">
        <w:rPr>
          <w:rFonts w:ascii="Arial" w:hAnsi="Arial" w:cs="Arial"/>
          <w:b/>
          <w:color w:val="000000"/>
          <w:sz w:val="18"/>
          <w:szCs w:val="18"/>
        </w:rPr>
        <w:t xml:space="preserve"> </w:t>
      </w:r>
      <w:r w:rsidR="008404D8" w:rsidRPr="00E30F1C">
        <w:rPr>
          <w:rFonts w:ascii="Arial" w:hAnsi="Arial" w:cs="Arial"/>
          <w:b/>
          <w:color w:val="000000"/>
          <w:sz w:val="18"/>
          <w:szCs w:val="18"/>
        </w:rPr>
        <w:t>2019 г.</w:t>
      </w:r>
    </w:p>
    <w:p w:rsidR="00D71B7E" w:rsidRPr="00E30F1C" w:rsidRDefault="008404D8" w:rsidP="00D71B7E">
      <w:pPr>
        <w:suppressAutoHyphens/>
        <w:spacing w:after="120"/>
        <w:rPr>
          <w:rStyle w:val="a5"/>
          <w:rFonts w:ascii="Arial" w:hAnsi="Arial" w:cs="Arial"/>
          <w:b/>
          <w:color w:val="000000"/>
          <w:sz w:val="20"/>
          <w:szCs w:val="20"/>
          <w:u w:val="none"/>
        </w:rPr>
      </w:pPr>
      <w:r w:rsidRPr="00E30F1C">
        <w:rPr>
          <w:rFonts w:ascii="Arial" w:hAnsi="Arial" w:cs="Arial"/>
          <w:b/>
          <w:color w:val="000000"/>
          <w:sz w:val="20"/>
          <w:szCs w:val="20"/>
        </w:rPr>
        <w:t>Пресс-релиз</w:t>
      </w:r>
    </w:p>
    <w:p w:rsidR="00266473" w:rsidRDefault="00266473" w:rsidP="00266473">
      <w:pPr>
        <w:rPr>
          <w:rFonts w:ascii="Times New Roman" w:hAnsi="Times New Roman"/>
          <w:b/>
          <w:bCs/>
          <w:sz w:val="28"/>
          <w:szCs w:val="28"/>
        </w:rPr>
      </w:pPr>
      <w:bookmarkStart w:id="0" w:name="_GoBack"/>
      <w:r w:rsidRPr="70E54CF3">
        <w:rPr>
          <w:rFonts w:ascii="Times New Roman" w:hAnsi="Times New Roman"/>
          <w:b/>
          <w:bCs/>
          <w:sz w:val="28"/>
          <w:szCs w:val="28"/>
        </w:rPr>
        <w:t>Инженерный лицей НГТУ НЭТИ занял 3 место среди лучших школ Сибири</w:t>
      </w:r>
    </w:p>
    <w:bookmarkEnd w:id="0"/>
    <w:p w:rsidR="00266473" w:rsidRDefault="00266473" w:rsidP="00266473">
      <w:pPr>
        <w:rPr>
          <w:rFonts w:ascii="Times New Roman" w:hAnsi="Times New Roman"/>
          <w:sz w:val="28"/>
          <w:szCs w:val="28"/>
        </w:rPr>
      </w:pPr>
      <w:r w:rsidRPr="70E54CF3">
        <w:rPr>
          <w:rFonts w:ascii="Times New Roman" w:hAnsi="Times New Roman"/>
          <w:sz w:val="28"/>
          <w:szCs w:val="28"/>
        </w:rPr>
        <w:t xml:space="preserve">Инженерный лицей Новосибирского государственного технического университета НЭТИ вошёл в ТОП-20 лучших школ Сибирского федерального округа, следует из данных рейтинга агентства RAEX. </w:t>
      </w:r>
    </w:p>
    <w:p w:rsidR="00266473" w:rsidRDefault="00266473" w:rsidP="00266473">
      <w:pPr>
        <w:rPr>
          <w:rFonts w:ascii="Times New Roman" w:hAnsi="Times New Roman"/>
          <w:sz w:val="28"/>
          <w:szCs w:val="28"/>
        </w:rPr>
      </w:pPr>
      <w:r w:rsidRPr="70E54CF3">
        <w:rPr>
          <w:rFonts w:ascii="Times New Roman" w:hAnsi="Times New Roman"/>
          <w:sz w:val="28"/>
          <w:szCs w:val="28"/>
        </w:rPr>
        <w:t xml:space="preserve">Агентство составило рейтинг по количеству поступивших в ведущие вузы России. Инженерный лицей НГТУ занял 3-е место. Первое место занял специализированный учебно-научный центр Новосибирского государственного университета, второе – лицей при Томском политехническом университете. </w:t>
      </w:r>
    </w:p>
    <w:p w:rsidR="00266473" w:rsidRDefault="00266473" w:rsidP="00266473">
      <w:pPr>
        <w:rPr>
          <w:rFonts w:ascii="Times New Roman" w:hAnsi="Times New Roman"/>
          <w:sz w:val="28"/>
          <w:szCs w:val="28"/>
        </w:rPr>
      </w:pPr>
      <w:r w:rsidRPr="70E54CF3">
        <w:rPr>
          <w:rFonts w:ascii="Times New Roman" w:hAnsi="Times New Roman"/>
          <w:sz w:val="28"/>
          <w:szCs w:val="28"/>
        </w:rPr>
        <w:t xml:space="preserve">Кроме того, Инженерный лицей НГТУ занял 57-е место из 300 лучших школ по количеству выпускников, поступивших в ведущие вузы России. </w:t>
      </w:r>
    </w:p>
    <w:p w:rsidR="001212A3" w:rsidRPr="00266473" w:rsidRDefault="00266473" w:rsidP="00266473">
      <w:pPr>
        <w:rPr>
          <w:rStyle w:val="a5"/>
          <w:rFonts w:ascii="Times New Roman" w:hAnsi="Times New Roman"/>
          <w:color w:val="auto"/>
          <w:sz w:val="28"/>
          <w:szCs w:val="28"/>
          <w:u w:val="none"/>
        </w:rPr>
      </w:pPr>
      <w:r w:rsidRPr="70E54CF3">
        <w:rPr>
          <w:rFonts w:ascii="Times New Roman" w:hAnsi="Times New Roman"/>
          <w:sz w:val="28"/>
          <w:szCs w:val="28"/>
        </w:rPr>
        <w:t xml:space="preserve">Ссылка на рейтинг школ 2019: </w:t>
      </w:r>
      <w:hyperlink r:id="rId8" w:anchor="school" w:history="1">
        <w:r>
          <w:rPr>
            <w:rStyle w:val="a5"/>
          </w:rPr>
          <w:t>https://raex-a.ru/rankings/school/2019#school</w:t>
        </w:r>
      </w:hyperlink>
      <w:r>
        <w:br/>
      </w:r>
      <w:r>
        <w:br/>
      </w:r>
      <w:r w:rsidRPr="70E54CF3">
        <w:rPr>
          <w:rFonts w:ascii="Times New Roman" w:hAnsi="Times New Roman"/>
          <w:sz w:val="28"/>
          <w:szCs w:val="28"/>
        </w:rPr>
        <w:t xml:space="preserve">Напомним также, что Инженерный лицей НГТУ НЭТИ вошел в первую сотню опорных школ России: </w:t>
      </w:r>
      <w:hyperlink r:id="rId9" w:history="1">
        <w:r>
          <w:rPr>
            <w:rStyle w:val="a5"/>
          </w:rPr>
          <w:t>https://www.nstu.ru/news_more?idnews=117642</w:t>
        </w:r>
      </w:hyperlink>
    </w:p>
    <w:p w:rsidR="00062681" w:rsidRPr="00D03BEF" w:rsidRDefault="00F102F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10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1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D71B7E" w:rsidRDefault="00DC6B8D" w:rsidP="00571774">
      <w:pPr>
        <w:suppressAutoHyphens/>
        <w:spacing w:after="120" w:line="240" w:lineRule="auto"/>
        <w:rPr>
          <w:rFonts w:ascii="Arial" w:hAnsi="Arial" w:cs="Arial"/>
        </w:rPr>
      </w:pPr>
      <w:r w:rsidRPr="00D71B7E">
        <w:rPr>
          <w:rFonts w:ascii="Arial" w:hAnsi="Arial" w:cs="Arial"/>
        </w:rPr>
        <w:t>_______</w:t>
      </w:r>
      <w:r w:rsidR="0044632E" w:rsidRPr="00D71B7E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D71B7E" w:rsidTr="00CE38A7">
        <w:tc>
          <w:tcPr>
            <w:tcW w:w="3190" w:type="dxa"/>
            <w:shd w:val="clear" w:color="auto" w:fill="auto"/>
          </w:tcPr>
          <w:p w:rsidR="0085495B" w:rsidRPr="00D71B7E" w:rsidRDefault="00F81013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3" o:title=""/>
                  </v:shape>
                  <o:OLEObject Type="Embed" ProgID="PBrush" ShapeID="_x0000_i1026" DrawAspect="Content" ObjectID="_1622536164" r:id="rId14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D71B7E" w:rsidRDefault="00F81013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7" o:title=""/>
                  </v:shape>
                  <o:OLEObject Type="Embed" ProgID="PBrush" ShapeID="_x0000_i1027" DrawAspect="Content" ObjectID="_1622536165" r:id="rId18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D71B7E" w:rsidRDefault="00F81013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0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1" o:title="" cropbottom="3561f" cropleft="2836f" cropright="4516f"/>
                  </v:shape>
                  <o:OLEObject Type="Embed" ProgID="PBrush" ShapeID="_x0000_i1028" DrawAspect="Content" ObjectID="_1622536166" r:id="rId22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D71B7E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="00D2667B" w:rsidRPr="00D71B7E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4" o:title=""/>
                  </v:shape>
                  <o:OLEObject Type="Embed" ProgID="PBrush" ShapeID="_x0000_i1029" DrawAspect="Content" ObjectID="_1622536167" r:id="rId35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D71B7E" w:rsidRDefault="00C03786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7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8" o:title=""/>
                  </v:shape>
                  <o:OLEObject Type="Embed" ProgID="PBrush" ShapeID="_x0000_i1030" DrawAspect="Content" ObjectID="_1622536168" r:id="rId39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6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D71B7E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7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1013" w:rsidRDefault="00F81013" w:rsidP="00FB5C3A">
      <w:pPr>
        <w:spacing w:after="0" w:line="240" w:lineRule="auto"/>
      </w:pPr>
      <w:r>
        <w:separator/>
      </w:r>
    </w:p>
  </w:endnote>
  <w:endnote w:type="continuationSeparator" w:id="0">
    <w:p w:rsidR="00F81013" w:rsidRDefault="00F81013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1013" w:rsidRDefault="00F81013" w:rsidP="00FB5C3A">
      <w:pPr>
        <w:spacing w:after="0" w:line="240" w:lineRule="auto"/>
      </w:pPr>
      <w:r>
        <w:separator/>
      </w:r>
    </w:p>
  </w:footnote>
  <w:footnote w:type="continuationSeparator" w:id="0">
    <w:p w:rsidR="00F81013" w:rsidRDefault="00F81013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8EA" w:rsidRDefault="001C18EA" w:rsidP="001C18EA">
    <w:pPr>
      <w:pStyle w:val="a6"/>
      <w:tabs>
        <w:tab w:val="clear" w:pos="4677"/>
        <w:tab w:val="clear" w:pos="9355"/>
        <w:tab w:val="left" w:pos="7500"/>
      </w:tabs>
    </w:pPr>
    <w:r w:rsidRPr="00085617">
      <w:rPr>
        <w:noProof/>
      </w:rPr>
      <w:drawing>
        <wp:inline distT="0" distB="0" distL="0" distR="0">
          <wp:extent cx="6296025" cy="981075"/>
          <wp:effectExtent l="0" t="0" r="9525" b="9525"/>
          <wp:docPr id="3" name="Рисунок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0C61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17A"/>
    <w:rsid w:val="000B3D90"/>
    <w:rsid w:val="000B4C88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11A"/>
    <w:rsid w:val="000E1906"/>
    <w:rsid w:val="000E2DFA"/>
    <w:rsid w:val="000E406D"/>
    <w:rsid w:val="000E6278"/>
    <w:rsid w:val="000E6A08"/>
    <w:rsid w:val="000F0827"/>
    <w:rsid w:val="000F114B"/>
    <w:rsid w:val="000F3543"/>
    <w:rsid w:val="000F3B54"/>
    <w:rsid w:val="000F63EA"/>
    <w:rsid w:val="00101890"/>
    <w:rsid w:val="00101D64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2A3"/>
    <w:rsid w:val="00121B4F"/>
    <w:rsid w:val="00122E78"/>
    <w:rsid w:val="00122FD0"/>
    <w:rsid w:val="001249C0"/>
    <w:rsid w:val="0012513F"/>
    <w:rsid w:val="001257DD"/>
    <w:rsid w:val="00127B6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7BD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18EA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2E6F"/>
    <w:rsid w:val="002031FD"/>
    <w:rsid w:val="002033B4"/>
    <w:rsid w:val="00203B7E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2F66"/>
    <w:rsid w:val="0026304F"/>
    <w:rsid w:val="00266473"/>
    <w:rsid w:val="00270B1D"/>
    <w:rsid w:val="0027198C"/>
    <w:rsid w:val="00271F26"/>
    <w:rsid w:val="0027200A"/>
    <w:rsid w:val="00272157"/>
    <w:rsid w:val="00273CAC"/>
    <w:rsid w:val="00275104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0EA6"/>
    <w:rsid w:val="002C28A6"/>
    <w:rsid w:val="002C59DD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16F24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44FA"/>
    <w:rsid w:val="003F5743"/>
    <w:rsid w:val="00400355"/>
    <w:rsid w:val="0040084B"/>
    <w:rsid w:val="00400922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6682B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4EF9"/>
    <w:rsid w:val="004D5691"/>
    <w:rsid w:val="004E256B"/>
    <w:rsid w:val="004E4164"/>
    <w:rsid w:val="004E5949"/>
    <w:rsid w:val="004E5AA5"/>
    <w:rsid w:val="004E5BE9"/>
    <w:rsid w:val="004E5C22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8E2"/>
    <w:rsid w:val="00567D06"/>
    <w:rsid w:val="00567DF8"/>
    <w:rsid w:val="00570198"/>
    <w:rsid w:val="00570D0E"/>
    <w:rsid w:val="00571774"/>
    <w:rsid w:val="00571849"/>
    <w:rsid w:val="0057259B"/>
    <w:rsid w:val="0057483E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845"/>
    <w:rsid w:val="00655D76"/>
    <w:rsid w:val="006575FF"/>
    <w:rsid w:val="006602A0"/>
    <w:rsid w:val="00660812"/>
    <w:rsid w:val="00660CD0"/>
    <w:rsid w:val="006642A3"/>
    <w:rsid w:val="0066470A"/>
    <w:rsid w:val="0066549C"/>
    <w:rsid w:val="0066679F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322B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866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471B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5561C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3F41"/>
    <w:rsid w:val="00795DB7"/>
    <w:rsid w:val="00795FD9"/>
    <w:rsid w:val="007962C4"/>
    <w:rsid w:val="00796EB5"/>
    <w:rsid w:val="0079788D"/>
    <w:rsid w:val="007A021A"/>
    <w:rsid w:val="007A0959"/>
    <w:rsid w:val="007A40A0"/>
    <w:rsid w:val="007A42D7"/>
    <w:rsid w:val="007A657B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2AD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32CF"/>
    <w:rsid w:val="007E4239"/>
    <w:rsid w:val="007E587C"/>
    <w:rsid w:val="007F0ACB"/>
    <w:rsid w:val="007F1422"/>
    <w:rsid w:val="007F16CA"/>
    <w:rsid w:val="007F400D"/>
    <w:rsid w:val="007F6CBF"/>
    <w:rsid w:val="008007C5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0196"/>
    <w:rsid w:val="00820D85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2942"/>
    <w:rsid w:val="00853D90"/>
    <w:rsid w:val="008542E2"/>
    <w:rsid w:val="0085495B"/>
    <w:rsid w:val="0085513D"/>
    <w:rsid w:val="00860D91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0EDB"/>
    <w:rsid w:val="00891D3E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AB3"/>
    <w:rsid w:val="008C2FD1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635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0A6C"/>
    <w:rsid w:val="00961710"/>
    <w:rsid w:val="00961BAC"/>
    <w:rsid w:val="00961CE4"/>
    <w:rsid w:val="00963302"/>
    <w:rsid w:val="00964FDE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3B1B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B01E9"/>
    <w:rsid w:val="00AB479D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4BF5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3A84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567A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873BA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1FF3"/>
    <w:rsid w:val="00BE3A8E"/>
    <w:rsid w:val="00BF132C"/>
    <w:rsid w:val="00BF336F"/>
    <w:rsid w:val="00BF5C26"/>
    <w:rsid w:val="00BF5D19"/>
    <w:rsid w:val="00BF6433"/>
    <w:rsid w:val="00BF6A06"/>
    <w:rsid w:val="00BF7BE1"/>
    <w:rsid w:val="00C0073F"/>
    <w:rsid w:val="00C01816"/>
    <w:rsid w:val="00C01F26"/>
    <w:rsid w:val="00C03786"/>
    <w:rsid w:val="00C03E36"/>
    <w:rsid w:val="00C0454E"/>
    <w:rsid w:val="00C06BF9"/>
    <w:rsid w:val="00C075C0"/>
    <w:rsid w:val="00C149DD"/>
    <w:rsid w:val="00C14DB9"/>
    <w:rsid w:val="00C156AD"/>
    <w:rsid w:val="00C164CC"/>
    <w:rsid w:val="00C17BCD"/>
    <w:rsid w:val="00C205F4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4701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1BB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A74BD"/>
    <w:rsid w:val="00CB0522"/>
    <w:rsid w:val="00CB21E9"/>
    <w:rsid w:val="00CB27BC"/>
    <w:rsid w:val="00CB333E"/>
    <w:rsid w:val="00CB3933"/>
    <w:rsid w:val="00CB3BBE"/>
    <w:rsid w:val="00CB56F1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25C7"/>
    <w:rsid w:val="00CE35DC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CDE"/>
    <w:rsid w:val="00CF3FE2"/>
    <w:rsid w:val="00CF6BC2"/>
    <w:rsid w:val="00CF6FDB"/>
    <w:rsid w:val="00D00AE7"/>
    <w:rsid w:val="00D032DD"/>
    <w:rsid w:val="00D0396B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025"/>
    <w:rsid w:val="00D2667B"/>
    <w:rsid w:val="00D271ED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44A6"/>
    <w:rsid w:val="00D56845"/>
    <w:rsid w:val="00D6020C"/>
    <w:rsid w:val="00D60B52"/>
    <w:rsid w:val="00D62198"/>
    <w:rsid w:val="00D66B17"/>
    <w:rsid w:val="00D672D3"/>
    <w:rsid w:val="00D675AC"/>
    <w:rsid w:val="00D70ED2"/>
    <w:rsid w:val="00D71080"/>
    <w:rsid w:val="00D71B7E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4A6A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3E3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273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042A"/>
    <w:rsid w:val="00E30F1C"/>
    <w:rsid w:val="00E33AF6"/>
    <w:rsid w:val="00E34039"/>
    <w:rsid w:val="00E36ED2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52CCE"/>
    <w:rsid w:val="00E57D0E"/>
    <w:rsid w:val="00E602A5"/>
    <w:rsid w:val="00E63CC8"/>
    <w:rsid w:val="00E63DF8"/>
    <w:rsid w:val="00E644D8"/>
    <w:rsid w:val="00E648AE"/>
    <w:rsid w:val="00E67A7A"/>
    <w:rsid w:val="00E7051B"/>
    <w:rsid w:val="00E70FD8"/>
    <w:rsid w:val="00E71E27"/>
    <w:rsid w:val="00E724F4"/>
    <w:rsid w:val="00E737E8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2FD3"/>
    <w:rsid w:val="00E95659"/>
    <w:rsid w:val="00E96EE5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55F"/>
    <w:rsid w:val="00EC5D5C"/>
    <w:rsid w:val="00EC7A07"/>
    <w:rsid w:val="00ED135C"/>
    <w:rsid w:val="00ED2B88"/>
    <w:rsid w:val="00ED616A"/>
    <w:rsid w:val="00ED7D29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091"/>
    <w:rsid w:val="00F047A8"/>
    <w:rsid w:val="00F05217"/>
    <w:rsid w:val="00F05CDA"/>
    <w:rsid w:val="00F05DB9"/>
    <w:rsid w:val="00F070F4"/>
    <w:rsid w:val="00F0765B"/>
    <w:rsid w:val="00F102FD"/>
    <w:rsid w:val="00F12649"/>
    <w:rsid w:val="00F21418"/>
    <w:rsid w:val="00F225B3"/>
    <w:rsid w:val="00F25940"/>
    <w:rsid w:val="00F27A57"/>
    <w:rsid w:val="00F27F0E"/>
    <w:rsid w:val="00F27F99"/>
    <w:rsid w:val="00F3128E"/>
    <w:rsid w:val="00F317BF"/>
    <w:rsid w:val="00F32886"/>
    <w:rsid w:val="00F33224"/>
    <w:rsid w:val="00F339C6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0506"/>
    <w:rsid w:val="00F61366"/>
    <w:rsid w:val="00F67BB9"/>
    <w:rsid w:val="00F707A9"/>
    <w:rsid w:val="00F71350"/>
    <w:rsid w:val="00F75A02"/>
    <w:rsid w:val="00F75C81"/>
    <w:rsid w:val="00F75E9F"/>
    <w:rsid w:val="00F760E1"/>
    <w:rsid w:val="00F77743"/>
    <w:rsid w:val="00F778AF"/>
    <w:rsid w:val="00F81013"/>
    <w:rsid w:val="00F81377"/>
    <w:rsid w:val="00F9165B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662FE6"/>
  <w15:docId w15:val="{ED9E4082-7A4A-4BFE-98BA-408D2F18D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84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7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21" Type="http://schemas.openxmlformats.org/officeDocument/2006/relationships/image" Target="media/image4.png"/><Relationship Id="rId34" Type="http://schemas.openxmlformats.org/officeDocument/2006/relationships/image" Target="media/image8.png"/><Relationship Id="rId42" Type="http://schemas.openxmlformats.org/officeDocument/2006/relationships/image" Target="media/image10.png"/><Relationship Id="rId47" Type="http://schemas.openxmlformats.org/officeDocument/2006/relationships/header" Target="head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s://www.instagram.com/nstu_online/" TargetMode="External"/><Relationship Id="rId11" Type="http://schemas.openxmlformats.org/officeDocument/2006/relationships/hyperlink" Target="mailto:derevyagina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1.png"/><Relationship Id="rId5" Type="http://schemas.openxmlformats.org/officeDocument/2006/relationships/webSettings" Target="webSettings.xm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6.jpeg"/><Relationship Id="rId36" Type="http://schemas.openxmlformats.org/officeDocument/2006/relationships/hyperlink" Target="http://www.nstu.ru/video/" TargetMode="External"/><Relationship Id="rId49" Type="http://schemas.openxmlformats.org/officeDocument/2006/relationships/theme" Target="theme/theme1.xml"/><Relationship Id="rId10" Type="http://schemas.openxmlformats.org/officeDocument/2006/relationships/hyperlink" Target="mailto:is@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7.jpeg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stu.ru/news_more?idnews=117642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raex-a.ru/rankings/school/2019" TargetMode="External"/><Relationship Id="rId3" Type="http://schemas.openxmlformats.org/officeDocument/2006/relationships/styles" Target="styl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hyperlink" Target="http://nstu.ru/i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68CF33-D64A-4748-932B-5D7E82288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350</Words>
  <Characters>2000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2346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 Windows</cp:lastModifiedBy>
  <cp:revision>8</cp:revision>
  <cp:lastPrinted>2019-04-17T05:05:00Z</cp:lastPrinted>
  <dcterms:created xsi:type="dcterms:W3CDTF">2019-06-18T05:51:00Z</dcterms:created>
  <dcterms:modified xsi:type="dcterms:W3CDTF">2019-06-20T04:43:00Z</dcterms:modified>
</cp:coreProperties>
</file>